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032C6" w14:textId="77777777" w:rsidR="00904D94" w:rsidRPr="00AB21EB" w:rsidRDefault="00904D94" w:rsidP="00904D94">
      <w:pPr>
        <w:jc w:val="center"/>
        <w:rPr>
          <w:b/>
          <w:sz w:val="44"/>
          <w:szCs w:val="44"/>
        </w:rPr>
      </w:pPr>
      <w:r w:rsidRPr="00AB21EB">
        <w:rPr>
          <w:b/>
          <w:sz w:val="44"/>
          <w:szCs w:val="44"/>
        </w:rPr>
        <w:t>SOCIETY OF BROADCAST ENGINEERS, INC.</w:t>
      </w:r>
    </w:p>
    <w:p w14:paraId="47C327E0" w14:textId="24DD934B" w:rsidR="00C44DC9" w:rsidRPr="00C44DC9" w:rsidRDefault="00C44DC9" w:rsidP="00904D94">
      <w:pPr>
        <w:jc w:val="center"/>
        <w:rPr>
          <w:b/>
          <w:i/>
          <w:sz w:val="24"/>
          <w:szCs w:val="24"/>
        </w:rPr>
      </w:pPr>
      <w:r w:rsidRPr="00C44DC9">
        <w:rPr>
          <w:b/>
          <w:i/>
          <w:sz w:val="24"/>
          <w:szCs w:val="24"/>
        </w:rPr>
        <w:t>The Association for Broadcast and Multimedia Technology Professionals</w:t>
      </w:r>
    </w:p>
    <w:p w14:paraId="6788A99F" w14:textId="77777777" w:rsidR="00904D94" w:rsidRPr="00AB21EB" w:rsidRDefault="00904D94" w:rsidP="00904D94">
      <w:pPr>
        <w:jc w:val="center"/>
        <w:rPr>
          <w:b/>
          <w:i/>
          <w:sz w:val="28"/>
          <w:szCs w:val="28"/>
        </w:rPr>
      </w:pPr>
      <w:r w:rsidRPr="00AB21EB">
        <w:rPr>
          <w:b/>
          <w:i/>
          <w:sz w:val="28"/>
          <w:szCs w:val="28"/>
        </w:rPr>
        <w:t>9102 N. Meridian Street, Suite 150, Indianapolis, IN 46260</w:t>
      </w:r>
    </w:p>
    <w:p w14:paraId="00E034D9" w14:textId="77777777" w:rsidR="00904D94" w:rsidRPr="000D2521" w:rsidRDefault="00904D94" w:rsidP="00904D94">
      <w:pPr>
        <w:jc w:val="center"/>
        <w:rPr>
          <w:b/>
          <w:i/>
          <w:sz w:val="20"/>
          <w:szCs w:val="20"/>
        </w:rPr>
      </w:pPr>
      <w:r w:rsidRPr="000D2521">
        <w:rPr>
          <w:b/>
          <w:i/>
          <w:sz w:val="20"/>
          <w:szCs w:val="20"/>
        </w:rPr>
        <w:t>317</w:t>
      </w:r>
      <w:r w:rsidR="000D2521" w:rsidRPr="000D2521">
        <w:rPr>
          <w:b/>
          <w:i/>
          <w:sz w:val="20"/>
          <w:szCs w:val="20"/>
        </w:rPr>
        <w:t>-</w:t>
      </w:r>
      <w:r w:rsidRPr="000D2521">
        <w:rPr>
          <w:b/>
          <w:i/>
          <w:sz w:val="20"/>
          <w:szCs w:val="20"/>
        </w:rPr>
        <w:t>846-9000</w:t>
      </w:r>
    </w:p>
    <w:p w14:paraId="34581484" w14:textId="77777777" w:rsidR="00904D94" w:rsidRPr="00AB21EB" w:rsidRDefault="00904D94" w:rsidP="00904D94">
      <w:pPr>
        <w:jc w:val="center"/>
        <w:rPr>
          <w:b/>
          <w:i/>
          <w:sz w:val="32"/>
          <w:szCs w:val="32"/>
        </w:rPr>
      </w:pPr>
    </w:p>
    <w:p w14:paraId="3217E1D3" w14:textId="77777777" w:rsidR="000D2521" w:rsidRDefault="000D2521" w:rsidP="000D2521">
      <w:pPr>
        <w:tabs>
          <w:tab w:val="right" w:pos="92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NEWS </w:t>
      </w:r>
      <w:r w:rsidRPr="00843BB1">
        <w:rPr>
          <w:b/>
          <w:sz w:val="36"/>
          <w:szCs w:val="36"/>
        </w:rPr>
        <w:t>RELEAS</w:t>
      </w:r>
      <w:r>
        <w:rPr>
          <w:b/>
          <w:sz w:val="36"/>
          <w:szCs w:val="36"/>
        </w:rPr>
        <w:t>E</w:t>
      </w:r>
    </w:p>
    <w:p w14:paraId="593F20C6" w14:textId="77777777" w:rsidR="000D2521" w:rsidRDefault="000D2521" w:rsidP="000D2521">
      <w:pPr>
        <w:tabs>
          <w:tab w:val="right" w:pos="9270"/>
        </w:tabs>
        <w:jc w:val="right"/>
        <w:rPr>
          <w:i/>
          <w:sz w:val="28"/>
        </w:rPr>
      </w:pPr>
      <w:r>
        <w:rPr>
          <w:b/>
          <w:i/>
        </w:rPr>
        <w:t>Contact: Chriss Scherer, Member Communications Director</w:t>
      </w:r>
    </w:p>
    <w:p w14:paraId="65D92834" w14:textId="77777777" w:rsidR="000D2521" w:rsidRDefault="000D2521" w:rsidP="000D2521">
      <w:pPr>
        <w:tabs>
          <w:tab w:val="right" w:pos="9360"/>
        </w:tabs>
        <w:rPr>
          <w:b/>
          <w:i/>
        </w:rPr>
      </w:pPr>
      <w:r>
        <w:rPr>
          <w:i/>
          <w:sz w:val="28"/>
        </w:rPr>
        <w:t>For Immediate Release</w:t>
      </w:r>
      <w:r>
        <w:rPr>
          <w:i/>
          <w:sz w:val="28"/>
        </w:rPr>
        <w:tab/>
      </w:r>
      <w:r w:rsidRPr="004E15E0">
        <w:rPr>
          <w:i/>
          <w:sz w:val="20"/>
        </w:rPr>
        <w:t>cscherer@sbe.org</w:t>
      </w:r>
    </w:p>
    <w:p w14:paraId="56E833FF" w14:textId="77777777" w:rsidR="000D2521" w:rsidRDefault="000D2521" w:rsidP="000D2521">
      <w:pPr>
        <w:rPr>
          <w:b/>
          <w:i/>
        </w:rPr>
      </w:pPr>
    </w:p>
    <w:p w14:paraId="251FA710" w14:textId="77777777" w:rsidR="00904D94" w:rsidRDefault="00904D94" w:rsidP="00904D94"/>
    <w:p w14:paraId="4A58DA18" w14:textId="4EE7B1DA" w:rsidR="00CE6C5A" w:rsidRPr="00CE6C5A" w:rsidRDefault="00CE6C5A" w:rsidP="0043659B">
      <w:pPr>
        <w:rPr>
          <w:b/>
          <w:sz w:val="32"/>
          <w:szCs w:val="32"/>
        </w:rPr>
      </w:pPr>
      <w:r w:rsidRPr="00CE6C5A">
        <w:rPr>
          <w:b/>
          <w:sz w:val="32"/>
          <w:szCs w:val="32"/>
        </w:rPr>
        <w:t xml:space="preserve">SBE </w:t>
      </w:r>
      <w:r w:rsidR="00172963">
        <w:rPr>
          <w:b/>
          <w:sz w:val="32"/>
          <w:szCs w:val="32"/>
        </w:rPr>
        <w:t>Releases 201</w:t>
      </w:r>
      <w:r w:rsidR="00E25035">
        <w:rPr>
          <w:b/>
          <w:sz w:val="32"/>
          <w:szCs w:val="32"/>
        </w:rPr>
        <w:t>9</w:t>
      </w:r>
      <w:r w:rsidR="00316BFD">
        <w:rPr>
          <w:b/>
          <w:sz w:val="32"/>
          <w:szCs w:val="32"/>
        </w:rPr>
        <w:t xml:space="preserve"> Compensation Survey</w:t>
      </w:r>
      <w:r w:rsidR="00B24901">
        <w:rPr>
          <w:b/>
          <w:sz w:val="32"/>
          <w:szCs w:val="32"/>
        </w:rPr>
        <w:t xml:space="preserve"> Results</w:t>
      </w:r>
    </w:p>
    <w:p w14:paraId="7DB1AB28" w14:textId="4A582DC7" w:rsidR="00904D94" w:rsidRPr="000D2521" w:rsidRDefault="00BF6477" w:rsidP="0043659B">
      <w:pPr>
        <w:rPr>
          <w:b/>
        </w:rPr>
      </w:pPr>
      <w:r>
        <w:rPr>
          <w:b/>
        </w:rPr>
        <w:t>Ju</w:t>
      </w:r>
      <w:r w:rsidR="00316BFD">
        <w:rPr>
          <w:b/>
        </w:rPr>
        <w:t xml:space="preserve">ly </w:t>
      </w:r>
      <w:r w:rsidR="00E25035">
        <w:rPr>
          <w:b/>
        </w:rPr>
        <w:t>1</w:t>
      </w:r>
      <w:r w:rsidR="002963AC">
        <w:rPr>
          <w:b/>
        </w:rPr>
        <w:t>0</w:t>
      </w:r>
      <w:r w:rsidR="00E25035">
        <w:rPr>
          <w:b/>
        </w:rPr>
        <w:t>, 2019</w:t>
      </w:r>
    </w:p>
    <w:p w14:paraId="24000C0D" w14:textId="77777777" w:rsidR="00904D94" w:rsidRPr="00BF6477" w:rsidRDefault="00904D94" w:rsidP="0043659B">
      <w:pPr>
        <w:rPr>
          <w:b/>
        </w:rPr>
      </w:pPr>
      <w:bookmarkStart w:id="0" w:name="_GoBack"/>
      <w:bookmarkEnd w:id="0"/>
    </w:p>
    <w:p w14:paraId="4BBA6B39" w14:textId="6081DBD1" w:rsidR="00316BFD" w:rsidRDefault="00316BFD" w:rsidP="00436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/>
          <w:lang w:eastAsia="ja-JP"/>
        </w:rPr>
        <w:t xml:space="preserve">From April 1 to May </w:t>
      </w:r>
      <w:r w:rsidR="00E25035">
        <w:rPr>
          <w:rFonts w:cs="Arial"/>
          <w:lang w:eastAsia="ja-JP"/>
        </w:rPr>
        <w:t>24</w:t>
      </w:r>
      <w:r>
        <w:rPr>
          <w:rFonts w:cs="Arial"/>
          <w:lang w:eastAsia="ja-JP"/>
        </w:rPr>
        <w:t>, 201</w:t>
      </w:r>
      <w:r w:rsidR="00E25035">
        <w:rPr>
          <w:rFonts w:cs="Arial"/>
          <w:lang w:eastAsia="ja-JP"/>
        </w:rPr>
        <w:t>9</w:t>
      </w:r>
      <w:r>
        <w:rPr>
          <w:rFonts w:cs="Arial"/>
          <w:lang w:eastAsia="ja-JP"/>
        </w:rPr>
        <w:t xml:space="preserve">, the Society of Broadcast Engineers conducted </w:t>
      </w:r>
      <w:r w:rsidR="00E83C4A">
        <w:rPr>
          <w:rFonts w:cs="Arial"/>
          <w:lang w:eastAsia="ja-JP"/>
        </w:rPr>
        <w:t xml:space="preserve">its </w:t>
      </w:r>
      <w:r w:rsidR="00E25035">
        <w:rPr>
          <w:rFonts w:cs="Arial"/>
          <w:lang w:eastAsia="ja-JP"/>
        </w:rPr>
        <w:t>fourth</w:t>
      </w:r>
      <w:r w:rsidR="00E83C4A">
        <w:rPr>
          <w:rFonts w:cs="Arial"/>
          <w:lang w:eastAsia="ja-JP"/>
        </w:rPr>
        <w:t xml:space="preserve"> annual</w:t>
      </w:r>
      <w:r w:rsidR="00260C89">
        <w:rPr>
          <w:rFonts w:cs="Arial"/>
          <w:lang w:eastAsia="ja-JP"/>
        </w:rPr>
        <w:t xml:space="preserve"> </w:t>
      </w:r>
      <w:r w:rsidR="00D84191">
        <w:rPr>
          <w:rFonts w:cs="Arial"/>
          <w:lang w:eastAsia="ja-JP"/>
        </w:rPr>
        <w:t xml:space="preserve">compensation </w:t>
      </w:r>
      <w:r w:rsidR="00260C89">
        <w:rPr>
          <w:rFonts w:cs="Arial"/>
          <w:lang w:eastAsia="ja-JP"/>
        </w:rPr>
        <w:t>survey</w:t>
      </w:r>
      <w:r w:rsidR="00E83C4A">
        <w:rPr>
          <w:rFonts w:cs="Arial"/>
          <w:lang w:eastAsia="ja-JP"/>
        </w:rPr>
        <w:t xml:space="preserve"> </w:t>
      </w:r>
      <w:r w:rsidRPr="00316BFD">
        <w:rPr>
          <w:rFonts w:cs="Arial"/>
          <w:lang w:eastAsia="ja-JP"/>
        </w:rPr>
        <w:t xml:space="preserve">to determine salary levels and benefits among broadcast and media technology engineers. This </w:t>
      </w:r>
      <w:r w:rsidR="00952016">
        <w:rPr>
          <w:rFonts w:cs="Arial"/>
          <w:lang w:eastAsia="ja-JP"/>
        </w:rPr>
        <w:t xml:space="preserve">survey </w:t>
      </w:r>
      <w:r>
        <w:rPr>
          <w:rFonts w:cs="Arial"/>
          <w:lang w:eastAsia="ja-JP"/>
        </w:rPr>
        <w:t>provide</w:t>
      </w:r>
      <w:r w:rsidR="00952016">
        <w:rPr>
          <w:rFonts w:cs="Arial"/>
          <w:lang w:eastAsia="ja-JP"/>
        </w:rPr>
        <w:t>s</w:t>
      </w:r>
      <w:r>
        <w:rPr>
          <w:rFonts w:cs="Arial"/>
          <w:lang w:eastAsia="ja-JP"/>
        </w:rPr>
        <w:t xml:space="preserve"> a wealth of useful information, and it </w:t>
      </w:r>
      <w:r w:rsidR="00E83C4A">
        <w:rPr>
          <w:rFonts w:cs="Arial"/>
          <w:lang w:eastAsia="ja-JP"/>
        </w:rPr>
        <w:t xml:space="preserve">adds to the </w:t>
      </w:r>
      <w:r w:rsidRPr="00316BFD">
        <w:rPr>
          <w:rFonts w:cs="Arial"/>
          <w:lang w:eastAsia="ja-JP"/>
        </w:rPr>
        <w:t xml:space="preserve">baseline </w:t>
      </w:r>
      <w:r w:rsidR="00E83C4A">
        <w:rPr>
          <w:rFonts w:cs="Arial"/>
          <w:lang w:eastAsia="ja-JP"/>
        </w:rPr>
        <w:t xml:space="preserve">being developed </w:t>
      </w:r>
      <w:r w:rsidRPr="00316BFD">
        <w:rPr>
          <w:rFonts w:cs="Arial"/>
          <w:lang w:eastAsia="ja-JP"/>
        </w:rPr>
        <w:t>for subsequent surveys to establish compensation trends.</w:t>
      </w:r>
    </w:p>
    <w:p w14:paraId="32F18D19" w14:textId="77777777" w:rsidR="00316BFD" w:rsidRDefault="00316BFD" w:rsidP="00436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eastAsia="ja-JP"/>
        </w:rPr>
      </w:pPr>
    </w:p>
    <w:p w14:paraId="77BEC661" w14:textId="4958EF86" w:rsidR="00316BFD" w:rsidRDefault="00316BFD" w:rsidP="00436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/>
          <w:lang w:eastAsia="ja-JP"/>
        </w:rPr>
        <w:t xml:space="preserve">The complete results of the survey are available at no charge to SBE members as a benefit of membership. A link to the survey is posted on the SBE website. SBE members will login to view </w:t>
      </w:r>
      <w:r w:rsidR="00ED0EDA">
        <w:rPr>
          <w:rFonts w:cs="Arial"/>
          <w:lang w:eastAsia="ja-JP"/>
        </w:rPr>
        <w:t xml:space="preserve">and download </w:t>
      </w:r>
      <w:r>
        <w:rPr>
          <w:rFonts w:cs="Arial"/>
          <w:lang w:eastAsia="ja-JP"/>
        </w:rPr>
        <w:t>the report.</w:t>
      </w:r>
    </w:p>
    <w:p w14:paraId="5657C6C9" w14:textId="77777777" w:rsidR="00316BFD" w:rsidRPr="00316BFD" w:rsidRDefault="00316BFD" w:rsidP="00436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eastAsia="ja-JP"/>
        </w:rPr>
      </w:pPr>
    </w:p>
    <w:p w14:paraId="6FF26116" w14:textId="73EFC004" w:rsidR="00BF6477" w:rsidRDefault="00316BFD" w:rsidP="00436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eastAsia="ja-JP"/>
        </w:rPr>
      </w:pPr>
      <w:r w:rsidRPr="00316BFD">
        <w:rPr>
          <w:rFonts w:cs="Arial"/>
          <w:lang w:eastAsia="ja-JP"/>
        </w:rPr>
        <w:t xml:space="preserve">The survey included 23 questions that gathered information about job titles, broadcast market size and </w:t>
      </w:r>
      <w:proofErr w:type="gramStart"/>
      <w:r w:rsidRPr="00316BFD">
        <w:rPr>
          <w:rFonts w:cs="Arial"/>
          <w:lang w:eastAsia="ja-JP"/>
        </w:rPr>
        <w:t>compensation</w:t>
      </w:r>
      <w:proofErr w:type="gramEnd"/>
      <w:r w:rsidRPr="00316BFD">
        <w:rPr>
          <w:rFonts w:cs="Arial"/>
          <w:lang w:eastAsia="ja-JP"/>
        </w:rPr>
        <w:t xml:space="preserve"> in dollars and offered benefits.</w:t>
      </w:r>
      <w:r>
        <w:rPr>
          <w:rFonts w:cs="Arial"/>
          <w:lang w:eastAsia="ja-JP"/>
        </w:rPr>
        <w:t xml:space="preserve"> </w:t>
      </w:r>
      <w:r w:rsidRPr="00316BFD">
        <w:rPr>
          <w:rFonts w:cs="Arial"/>
          <w:lang w:eastAsia="ja-JP"/>
        </w:rPr>
        <w:t>SBE membership was not required to take the survey.</w:t>
      </w:r>
      <w:r w:rsidR="00F0787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About the survey, </w:t>
      </w:r>
      <w:r w:rsidRPr="00BF6477">
        <w:rPr>
          <w:rFonts w:cs="Arial"/>
          <w:lang w:eastAsia="ja-JP"/>
        </w:rPr>
        <w:t xml:space="preserve">SBE President </w:t>
      </w:r>
      <w:r w:rsidR="00E25035">
        <w:rPr>
          <w:rFonts w:cs="Arial"/>
          <w:lang w:eastAsia="ja-JP"/>
        </w:rPr>
        <w:t>Jim Leifer</w:t>
      </w:r>
      <w:r w:rsidRPr="00BF6477">
        <w:rPr>
          <w:rFonts w:cs="Arial"/>
          <w:lang w:eastAsia="ja-JP"/>
        </w:rPr>
        <w:t xml:space="preserve">, CPBE, </w:t>
      </w:r>
      <w:r>
        <w:rPr>
          <w:rFonts w:cs="Arial"/>
          <w:lang w:eastAsia="ja-JP"/>
        </w:rPr>
        <w:t>said, “</w:t>
      </w:r>
      <w:r w:rsidR="00E25035">
        <w:rPr>
          <w:rFonts w:cs="Arial"/>
          <w:lang w:eastAsia="ja-JP"/>
        </w:rPr>
        <w:t>The SBE Compensation Survey continues to receive a high level of participation, which helps us provide useful data to our members in radio, TV and multimedia technology.</w:t>
      </w:r>
      <w:r>
        <w:rPr>
          <w:rFonts w:cs="Arial"/>
          <w:lang w:eastAsia="ja-JP"/>
        </w:rPr>
        <w:t>”</w:t>
      </w:r>
    </w:p>
    <w:p w14:paraId="6FE3D70E" w14:textId="77777777" w:rsidR="00316BFD" w:rsidRDefault="00316BFD" w:rsidP="00436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eastAsia="ja-JP"/>
        </w:rPr>
      </w:pPr>
    </w:p>
    <w:p w14:paraId="01A5603A" w14:textId="2B813CF8" w:rsidR="00BF6477" w:rsidRDefault="00316BFD" w:rsidP="00436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/>
          <w:lang w:eastAsia="ja-JP"/>
        </w:rPr>
        <w:t>While all responses remained anonymous, demographic data collected included market size, job category/title, age, years working in broadcasting, salary, benefits received, and any certification held. The data is split into radio or TV results, with greater detail on job category and market size. Presiden</w:t>
      </w:r>
      <w:r w:rsidR="00F07875">
        <w:rPr>
          <w:rFonts w:cs="Arial"/>
          <w:lang w:eastAsia="ja-JP"/>
        </w:rPr>
        <w:t>t</w:t>
      </w:r>
      <w:r>
        <w:rPr>
          <w:rFonts w:cs="Arial"/>
          <w:lang w:eastAsia="ja-JP"/>
        </w:rPr>
        <w:t xml:space="preserve"> </w:t>
      </w:r>
      <w:r w:rsidR="00E25035">
        <w:rPr>
          <w:rFonts w:cs="Arial"/>
          <w:lang w:eastAsia="ja-JP"/>
        </w:rPr>
        <w:t xml:space="preserve">Leifer </w:t>
      </w:r>
      <w:r>
        <w:rPr>
          <w:rFonts w:cs="Arial"/>
          <w:lang w:eastAsia="ja-JP"/>
        </w:rPr>
        <w:t>added, “</w:t>
      </w:r>
      <w:r w:rsidR="00E25035">
        <w:rPr>
          <w:rFonts w:cs="Arial"/>
          <w:lang w:eastAsia="ja-JP"/>
        </w:rPr>
        <w:t>Just like in previous years, t</w:t>
      </w:r>
      <w:r>
        <w:rPr>
          <w:rFonts w:cs="Arial"/>
          <w:lang w:eastAsia="ja-JP"/>
        </w:rPr>
        <w:t>he survey shows that individuals who hold SBE Certification on average earn a higher salary than those who do not hold SBE Certification.”</w:t>
      </w:r>
    </w:p>
    <w:p w14:paraId="76B01967" w14:textId="77777777" w:rsidR="00316BFD" w:rsidRPr="00BF6477" w:rsidRDefault="00316BFD" w:rsidP="004365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1598289F" w14:textId="05322AFB" w:rsidR="0043659B" w:rsidRPr="00D85FA2" w:rsidRDefault="0043659B" w:rsidP="0043659B">
      <w:r w:rsidRPr="00D85FA2">
        <w:t>The Society of Broadcast Engineers is the professional organization of television and radio engineers and those in relat</w:t>
      </w:r>
      <w:r>
        <w:t>ed fields. The SBE has more than 5,0</w:t>
      </w:r>
      <w:r w:rsidRPr="00D85FA2">
        <w:t>00 members in 11</w:t>
      </w:r>
      <w:r>
        <w:t>4</w:t>
      </w:r>
      <w:r w:rsidRPr="00D85FA2">
        <w:t xml:space="preserve"> chapters across the United States and in Hong Kong. There are also members in more than </w:t>
      </w:r>
      <w:r w:rsidR="00A632DC">
        <w:t>2</w:t>
      </w:r>
      <w:r w:rsidRPr="00D85FA2">
        <w:t>0 other countries. Most chapters meet monthly and offer educational programs and an opportunity to network with other</w:t>
      </w:r>
      <w:r w:rsidRPr="003C372C">
        <w:t xml:space="preserve"> broadcast technical professionals</w:t>
      </w:r>
      <w:r w:rsidRPr="00D85FA2">
        <w:t xml:space="preserve">. </w:t>
      </w:r>
      <w:r w:rsidR="00997C74">
        <w:t xml:space="preserve">The </w:t>
      </w:r>
      <w:r w:rsidRPr="003C372C">
        <w:t>SBE offers the preeminent technical broadcast certification program in the U.S. and an expansive list of educational programs for broadcast engineers, operators, technicians, and broadcast IT professionals.</w:t>
      </w:r>
    </w:p>
    <w:p w14:paraId="3123F93F" w14:textId="77777777" w:rsidR="00904D94" w:rsidRPr="000D2521" w:rsidRDefault="00904D94" w:rsidP="0043659B"/>
    <w:p w14:paraId="4C1DA4AD" w14:textId="7B0DDD9A" w:rsidR="00904D94" w:rsidRPr="000D2521" w:rsidRDefault="00904D94" w:rsidP="0043659B">
      <w:r w:rsidRPr="000D2521">
        <w:t xml:space="preserve">For more information about </w:t>
      </w:r>
      <w:r w:rsidR="000D2521" w:rsidRPr="000D2521">
        <w:t xml:space="preserve">the </w:t>
      </w:r>
      <w:r w:rsidRPr="000D2521">
        <w:t xml:space="preserve">SBE, contact John L. Poray, CAE, Executive Director, at </w:t>
      </w:r>
      <w:hyperlink r:id="rId6" w:history="1">
        <w:r w:rsidRPr="000D2521">
          <w:rPr>
            <w:rStyle w:val="Hyperlink"/>
          </w:rPr>
          <w:t>jporay@sbe.org</w:t>
        </w:r>
      </w:hyperlink>
      <w:r w:rsidRPr="000D2521">
        <w:t xml:space="preserve"> or 317-846-9000, or visit the SBE website,</w:t>
      </w:r>
      <w:r w:rsidR="00F07875">
        <w:t xml:space="preserve"> </w:t>
      </w:r>
      <w:r w:rsidRPr="000D2521">
        <w:t>www.sbe.org.</w:t>
      </w:r>
    </w:p>
    <w:p w14:paraId="284362EE" w14:textId="77777777" w:rsidR="00904D94" w:rsidRPr="000D2521" w:rsidRDefault="00904D94" w:rsidP="0043659B"/>
    <w:p w14:paraId="3C371562" w14:textId="77777777" w:rsidR="00904D94" w:rsidRPr="000D2521" w:rsidRDefault="000D2521" w:rsidP="0043659B">
      <w:pPr>
        <w:jc w:val="center"/>
      </w:pPr>
      <w:r w:rsidRPr="000D2521">
        <w:t>-30-</w:t>
      </w:r>
    </w:p>
    <w:sectPr w:rsidR="00904D94" w:rsidRPr="000D2521" w:rsidSect="001B7037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71637D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94"/>
    <w:rsid w:val="00040E90"/>
    <w:rsid w:val="0004502E"/>
    <w:rsid w:val="000D2521"/>
    <w:rsid w:val="000D7F3A"/>
    <w:rsid w:val="00172963"/>
    <w:rsid w:val="001B7037"/>
    <w:rsid w:val="001D4F5E"/>
    <w:rsid w:val="00260C89"/>
    <w:rsid w:val="002660AA"/>
    <w:rsid w:val="002773EA"/>
    <w:rsid w:val="002963AC"/>
    <w:rsid w:val="002F667D"/>
    <w:rsid w:val="00316BFD"/>
    <w:rsid w:val="00341729"/>
    <w:rsid w:val="00390C7A"/>
    <w:rsid w:val="003D5511"/>
    <w:rsid w:val="0043659B"/>
    <w:rsid w:val="0052047F"/>
    <w:rsid w:val="0056589A"/>
    <w:rsid w:val="00583B69"/>
    <w:rsid w:val="006213AD"/>
    <w:rsid w:val="00686F3D"/>
    <w:rsid w:val="006A3B51"/>
    <w:rsid w:val="006D36DD"/>
    <w:rsid w:val="007516E8"/>
    <w:rsid w:val="00785B39"/>
    <w:rsid w:val="00817515"/>
    <w:rsid w:val="00904D94"/>
    <w:rsid w:val="009143CA"/>
    <w:rsid w:val="00952016"/>
    <w:rsid w:val="00997C74"/>
    <w:rsid w:val="009C1733"/>
    <w:rsid w:val="00A01DA0"/>
    <w:rsid w:val="00A06633"/>
    <w:rsid w:val="00A12323"/>
    <w:rsid w:val="00A1409E"/>
    <w:rsid w:val="00A632DC"/>
    <w:rsid w:val="00A71F87"/>
    <w:rsid w:val="00A8181F"/>
    <w:rsid w:val="00A82C1A"/>
    <w:rsid w:val="00B24901"/>
    <w:rsid w:val="00B311A3"/>
    <w:rsid w:val="00B72287"/>
    <w:rsid w:val="00BA6F83"/>
    <w:rsid w:val="00BF6477"/>
    <w:rsid w:val="00C16B0B"/>
    <w:rsid w:val="00C44DC9"/>
    <w:rsid w:val="00CE6C5A"/>
    <w:rsid w:val="00D25FE1"/>
    <w:rsid w:val="00D435F4"/>
    <w:rsid w:val="00D84191"/>
    <w:rsid w:val="00DB3BAE"/>
    <w:rsid w:val="00DD0546"/>
    <w:rsid w:val="00DE530A"/>
    <w:rsid w:val="00DE64FA"/>
    <w:rsid w:val="00E25035"/>
    <w:rsid w:val="00E412BD"/>
    <w:rsid w:val="00E830DB"/>
    <w:rsid w:val="00E83C4A"/>
    <w:rsid w:val="00EB2536"/>
    <w:rsid w:val="00ED0EDA"/>
    <w:rsid w:val="00F07875"/>
    <w:rsid w:val="00F3587D"/>
    <w:rsid w:val="00FA4088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F3B63"/>
  <w15:docId w15:val="{B9FE7CBE-DE77-4EB9-BFF7-79D5684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9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B3BA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04D94"/>
    <w:rPr>
      <w:color w:val="0000FF" w:themeColor="hyperlink"/>
      <w:u w:val="single"/>
    </w:rPr>
  </w:style>
  <w:style w:type="paragraph" w:customStyle="1" w:styleId="atibodysmallnobreak">
    <w:name w:val="atibodysmallnobreak"/>
    <w:basedOn w:val="Normal"/>
    <w:rsid w:val="00904D94"/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1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73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33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3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poray@sb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2284E-BD0F-44B6-B61D-DC31E2D7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Poray</dc:creator>
  <cp:keywords/>
  <dc:description/>
  <cp:lastModifiedBy>Chriss Scherer</cp:lastModifiedBy>
  <cp:revision>21</cp:revision>
  <dcterms:created xsi:type="dcterms:W3CDTF">2016-07-15T15:29:00Z</dcterms:created>
  <dcterms:modified xsi:type="dcterms:W3CDTF">2019-07-09T20:40:00Z</dcterms:modified>
</cp:coreProperties>
</file>